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41287B" w14:textId="77777777" w:rsidR="00BC458D" w:rsidRPr="00A56CAD" w:rsidRDefault="00BC458D" w:rsidP="00BC458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  <w:lang w:val="kk-KZ"/>
        </w:rPr>
      </w:pPr>
      <w:r w:rsidRPr="00A56CAD">
        <w:rPr>
          <w:rFonts w:ascii="Times New Roman" w:hAnsi="Times New Roman" w:cs="Times New Roman"/>
          <w:sz w:val="24"/>
          <w:szCs w:val="28"/>
          <w:lang w:val="kk-KZ"/>
        </w:rPr>
        <w:t xml:space="preserve">Приложение </w:t>
      </w:r>
    </w:p>
    <w:p w14:paraId="5CBAA6C9" w14:textId="77777777" w:rsidR="00BC458D" w:rsidRPr="00A56CAD" w:rsidRDefault="00BC458D" w:rsidP="00BC458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  <w:lang w:val="kk-KZ"/>
        </w:rPr>
      </w:pPr>
      <w:r w:rsidRPr="00A56CAD">
        <w:rPr>
          <w:rFonts w:ascii="Times New Roman" w:hAnsi="Times New Roman" w:cs="Times New Roman"/>
          <w:sz w:val="24"/>
          <w:szCs w:val="28"/>
          <w:lang w:val="kk-KZ"/>
        </w:rPr>
        <w:t xml:space="preserve">к постановлению акимата </w:t>
      </w:r>
    </w:p>
    <w:p w14:paraId="7F9D5E62" w14:textId="77777777" w:rsidR="008C41F5" w:rsidRPr="00A56CAD" w:rsidRDefault="00BC458D" w:rsidP="00BC458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  <w:lang w:val="kk-KZ"/>
        </w:rPr>
      </w:pPr>
      <w:r w:rsidRPr="00A56CAD">
        <w:rPr>
          <w:rFonts w:ascii="Times New Roman" w:hAnsi="Times New Roman" w:cs="Times New Roman"/>
          <w:sz w:val="24"/>
          <w:szCs w:val="28"/>
          <w:lang w:val="kk-KZ"/>
        </w:rPr>
        <w:t>Карагандинской области</w:t>
      </w:r>
    </w:p>
    <w:p w14:paraId="533ACEFC" w14:textId="3F4F84AE" w:rsidR="00BC458D" w:rsidRPr="00A56CAD" w:rsidRDefault="00BC458D" w:rsidP="00BC458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  <w:r w:rsidRPr="00A56CAD">
        <w:rPr>
          <w:rFonts w:ascii="Times New Roman" w:hAnsi="Times New Roman" w:cs="Times New Roman"/>
          <w:sz w:val="24"/>
          <w:szCs w:val="28"/>
          <w:lang w:val="kk-KZ"/>
        </w:rPr>
        <w:t xml:space="preserve">от </w:t>
      </w:r>
      <w:r w:rsidR="0031045B">
        <w:rPr>
          <w:rFonts w:ascii="Times New Roman" w:hAnsi="Times New Roman" w:cs="Times New Roman"/>
          <w:sz w:val="24"/>
          <w:szCs w:val="28"/>
          <w:lang w:val="kk-KZ"/>
        </w:rPr>
        <w:t xml:space="preserve">31 января </w:t>
      </w:r>
      <w:r w:rsidRPr="00A56CAD">
        <w:rPr>
          <w:rFonts w:ascii="Times New Roman" w:hAnsi="Times New Roman" w:cs="Times New Roman"/>
          <w:sz w:val="24"/>
          <w:szCs w:val="28"/>
        </w:rPr>
        <w:t>20</w:t>
      </w:r>
      <w:r w:rsidR="0078021E">
        <w:rPr>
          <w:rFonts w:ascii="Times New Roman" w:hAnsi="Times New Roman" w:cs="Times New Roman"/>
          <w:sz w:val="24"/>
          <w:szCs w:val="28"/>
        </w:rPr>
        <w:t>25</w:t>
      </w:r>
      <w:r w:rsidRPr="00A56CAD">
        <w:rPr>
          <w:rFonts w:ascii="Times New Roman" w:hAnsi="Times New Roman" w:cs="Times New Roman"/>
          <w:sz w:val="24"/>
          <w:szCs w:val="28"/>
        </w:rPr>
        <w:t xml:space="preserve"> года</w:t>
      </w:r>
    </w:p>
    <w:p w14:paraId="12237D48" w14:textId="25438165" w:rsidR="00BC458D" w:rsidRPr="0031045B" w:rsidRDefault="00BC458D" w:rsidP="00BC458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  <w:lang w:val="kk-KZ"/>
        </w:rPr>
      </w:pPr>
      <w:r w:rsidRPr="00A56CAD">
        <w:rPr>
          <w:rFonts w:ascii="Times New Roman" w:hAnsi="Times New Roman" w:cs="Times New Roman"/>
          <w:sz w:val="24"/>
          <w:szCs w:val="28"/>
        </w:rPr>
        <w:t>№</w:t>
      </w:r>
      <w:r w:rsidR="0031045B">
        <w:rPr>
          <w:rFonts w:ascii="Times New Roman" w:hAnsi="Times New Roman" w:cs="Times New Roman"/>
          <w:sz w:val="24"/>
          <w:szCs w:val="28"/>
          <w:lang w:val="kk-KZ"/>
        </w:rPr>
        <w:t xml:space="preserve"> 05/07</w:t>
      </w:r>
      <w:bookmarkStart w:id="0" w:name="_GoBack"/>
      <w:bookmarkEnd w:id="0"/>
    </w:p>
    <w:p w14:paraId="7689DD90" w14:textId="77777777" w:rsidR="00BC458D" w:rsidRDefault="00BC458D" w:rsidP="00BC458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205D62D" w14:textId="77777777" w:rsidR="00BC458D" w:rsidRDefault="00BC458D" w:rsidP="00BC458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4F62F5F" w14:textId="77777777" w:rsidR="00BC458D" w:rsidRDefault="00BC458D" w:rsidP="00BC458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384441B" w14:textId="77777777" w:rsidR="00BC458D" w:rsidRDefault="00BC458D" w:rsidP="00BC458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4356534" w14:textId="77777777" w:rsidR="00BC458D" w:rsidRPr="00BC458D" w:rsidRDefault="00BC458D" w:rsidP="00BC45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458D">
        <w:rPr>
          <w:rFonts w:ascii="Times New Roman" w:hAnsi="Times New Roman" w:cs="Times New Roman"/>
          <w:b/>
          <w:sz w:val="28"/>
          <w:szCs w:val="28"/>
        </w:rPr>
        <w:t>Перечень</w:t>
      </w:r>
    </w:p>
    <w:p w14:paraId="0F782182" w14:textId="77777777" w:rsidR="00BC458D" w:rsidRDefault="00BC458D" w:rsidP="00BC45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458D">
        <w:rPr>
          <w:rFonts w:ascii="Times New Roman" w:hAnsi="Times New Roman" w:cs="Times New Roman"/>
          <w:b/>
          <w:sz w:val="28"/>
          <w:szCs w:val="28"/>
        </w:rPr>
        <w:t>социально-экономических задач для формирования  предложений по планированию и реализации проектов государственно-частного партнерства</w:t>
      </w:r>
    </w:p>
    <w:p w14:paraId="0EAA32C0" w14:textId="77777777" w:rsidR="00BC458D" w:rsidRDefault="00BC458D" w:rsidP="00BC45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76D1A44" w14:textId="77777777" w:rsidR="003251B0" w:rsidRDefault="003251B0" w:rsidP="00BC45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2699DE8" w14:textId="77777777" w:rsidR="00BC458D" w:rsidRPr="009A3A04" w:rsidRDefault="009A3A04" w:rsidP="003251B0">
      <w:pPr>
        <w:pStyle w:val="a3"/>
        <w:numPr>
          <w:ilvl w:val="0"/>
          <w:numId w:val="1"/>
        </w:numPr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A3A04">
        <w:rPr>
          <w:rFonts w:ascii="Times New Roman" w:eastAsia="Times New Roman" w:hAnsi="Times New Roman" w:cs="Times New Roman"/>
          <w:bCs/>
          <w:sz w:val="28"/>
          <w:szCs w:val="28"/>
        </w:rPr>
        <w:t>Обеспечение потребностей населения централизованным водоснабжением.</w:t>
      </w:r>
    </w:p>
    <w:p w14:paraId="18DBA2ED" w14:textId="77777777" w:rsidR="009A3A04" w:rsidRPr="009A3A04" w:rsidRDefault="009A3A04" w:rsidP="003251B0">
      <w:pPr>
        <w:pStyle w:val="a3"/>
        <w:numPr>
          <w:ilvl w:val="0"/>
          <w:numId w:val="1"/>
        </w:numPr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A3A04">
        <w:rPr>
          <w:rFonts w:ascii="Times New Roman" w:eastAsia="Times New Roman" w:hAnsi="Times New Roman" w:cs="Times New Roman"/>
          <w:bCs/>
          <w:sz w:val="28"/>
          <w:szCs w:val="28"/>
        </w:rPr>
        <w:t>Улучшение качества дорог. Обеспечение качественной связанности.</w:t>
      </w:r>
    </w:p>
    <w:p w14:paraId="3D06292D" w14:textId="77777777" w:rsidR="009A3A04" w:rsidRDefault="00A56CAD" w:rsidP="003251B0">
      <w:pPr>
        <w:pStyle w:val="a3"/>
        <w:numPr>
          <w:ilvl w:val="0"/>
          <w:numId w:val="1"/>
        </w:numPr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F6C4F">
        <w:rPr>
          <w:rFonts w:ascii="Times New Roman" w:eastAsia="Times New Roman" w:hAnsi="Times New Roman" w:cs="Times New Roman"/>
          <w:bCs/>
          <w:sz w:val="28"/>
          <w:szCs w:val="28"/>
        </w:rPr>
        <w:t>Повышение качества образования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30667D56" w14:textId="77777777" w:rsidR="00A56CAD" w:rsidRDefault="00A56CAD" w:rsidP="003251B0">
      <w:pPr>
        <w:pStyle w:val="a3"/>
        <w:numPr>
          <w:ilvl w:val="0"/>
          <w:numId w:val="1"/>
        </w:numPr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56CAD">
        <w:rPr>
          <w:rFonts w:ascii="Times New Roman" w:eastAsia="Times New Roman" w:hAnsi="Times New Roman" w:cs="Times New Roman"/>
          <w:bCs/>
          <w:sz w:val="28"/>
          <w:szCs w:val="28"/>
        </w:rPr>
        <w:t>Развитие медицинской инфраструктуры и повышение качества медицинских услуг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6B6F669B" w14:textId="3BBCDBCD" w:rsidR="00EC36CB" w:rsidRDefault="00EC36CB" w:rsidP="00EC36CB">
      <w:pPr>
        <w:pStyle w:val="a3"/>
        <w:numPr>
          <w:ilvl w:val="0"/>
          <w:numId w:val="1"/>
        </w:numPr>
        <w:spacing w:after="0" w:line="240" w:lineRule="auto"/>
        <w:ind w:firstLine="69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</w:t>
      </w:r>
      <w:r w:rsidRPr="00EC36CB">
        <w:rPr>
          <w:rFonts w:ascii="Times New Roman" w:hAnsi="Times New Roman" w:cs="Times New Roman"/>
          <w:sz w:val="28"/>
        </w:rPr>
        <w:t>екарбонизаци</w:t>
      </w:r>
      <w:r>
        <w:rPr>
          <w:rFonts w:ascii="Times New Roman" w:hAnsi="Times New Roman" w:cs="Times New Roman"/>
          <w:sz w:val="28"/>
        </w:rPr>
        <w:t>я</w:t>
      </w:r>
      <w:r w:rsidRPr="00EC36CB">
        <w:rPr>
          <w:rFonts w:ascii="Times New Roman" w:hAnsi="Times New Roman" w:cs="Times New Roman"/>
          <w:sz w:val="28"/>
        </w:rPr>
        <w:t xml:space="preserve"> производства электрической и тепловой энергии. </w:t>
      </w:r>
    </w:p>
    <w:p w14:paraId="66E32BD9" w14:textId="77777777" w:rsidR="00A56CAD" w:rsidRPr="00A56CAD" w:rsidRDefault="00A56CAD" w:rsidP="00A56CAD">
      <w:pPr>
        <w:pStyle w:val="a3"/>
        <w:widowControl w:val="0"/>
        <w:pBdr>
          <w:bottom w:val="single" w:sz="4" w:space="31" w:color="FFFFFF"/>
        </w:pBdr>
        <w:tabs>
          <w:tab w:val="left" w:pos="9072"/>
        </w:tabs>
        <w:spacing w:line="240" w:lineRule="auto"/>
        <w:ind w:left="153" w:right="-142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34161B58" w14:textId="77777777" w:rsidR="009A3A04" w:rsidRPr="009A3A04" w:rsidRDefault="009A3A04" w:rsidP="009A3A04">
      <w:pPr>
        <w:pStyle w:val="a3"/>
        <w:spacing w:line="240" w:lineRule="auto"/>
        <w:ind w:left="153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4F23CDF1" w14:textId="77777777" w:rsidR="00BC458D" w:rsidRPr="007C699E" w:rsidRDefault="00BC458D" w:rsidP="007C69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BA081A0" w14:textId="77777777" w:rsidR="007C699E" w:rsidRPr="007C699E" w:rsidRDefault="007C699E" w:rsidP="00E00E86">
      <w:pPr>
        <w:pStyle w:val="a3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4799A041" w14:textId="77777777" w:rsidR="00BC458D" w:rsidRPr="007C699E" w:rsidRDefault="00BC458D" w:rsidP="007C699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sectPr w:rsidR="00BC458D" w:rsidRPr="007C699E" w:rsidSect="0031045B">
      <w:headerReference w:type="default" r:id="rId8"/>
      <w:pgSz w:w="11906" w:h="16838"/>
      <w:pgMar w:top="1134" w:right="850" w:bottom="1134" w:left="1843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B33280" w14:textId="77777777" w:rsidR="00406D70" w:rsidRDefault="00406D70" w:rsidP="009B4D8C">
      <w:pPr>
        <w:spacing w:after="0" w:line="240" w:lineRule="auto"/>
      </w:pPr>
      <w:r>
        <w:separator/>
      </w:r>
    </w:p>
  </w:endnote>
  <w:endnote w:type="continuationSeparator" w:id="0">
    <w:p w14:paraId="2E76C112" w14:textId="77777777" w:rsidR="00406D70" w:rsidRDefault="00406D70" w:rsidP="009B4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8D95CE" w14:textId="77777777" w:rsidR="00406D70" w:rsidRDefault="00406D70" w:rsidP="009B4D8C">
      <w:pPr>
        <w:spacing w:after="0" w:line="240" w:lineRule="auto"/>
      </w:pPr>
      <w:r>
        <w:separator/>
      </w:r>
    </w:p>
  </w:footnote>
  <w:footnote w:type="continuationSeparator" w:id="0">
    <w:p w14:paraId="22C63314" w14:textId="77777777" w:rsidR="00406D70" w:rsidRDefault="00406D70" w:rsidP="009B4D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6348635"/>
      <w:docPartObj>
        <w:docPartGallery w:val="Page Numbers (Top of Page)"/>
        <w:docPartUnique/>
      </w:docPartObj>
    </w:sdtPr>
    <w:sdtContent>
      <w:p w14:paraId="33B2A151" w14:textId="3C0AC016" w:rsidR="0031045B" w:rsidRDefault="0031045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673A81E5" w14:textId="77777777" w:rsidR="009B4D8C" w:rsidRDefault="009B4D8C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675CCC"/>
    <w:multiLevelType w:val="multilevel"/>
    <w:tmpl w:val="C8445736"/>
    <w:lvl w:ilvl="0">
      <w:start w:val="1"/>
      <w:numFmt w:val="decimal"/>
      <w:lvlText w:val="%1."/>
      <w:lvlJc w:val="left"/>
      <w:pPr>
        <w:ind w:left="153" w:hanging="360"/>
      </w:pPr>
    </w:lvl>
    <w:lvl w:ilvl="1">
      <w:start w:val="1"/>
      <w:numFmt w:val="decimal"/>
      <w:isLgl/>
      <w:lvlText w:val="%1.%2."/>
      <w:lvlJc w:val="left"/>
      <w:pPr>
        <w:ind w:left="513" w:hanging="720"/>
      </w:pPr>
      <w:rPr>
        <w:rFonts w:eastAsia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513" w:hanging="720"/>
      </w:pPr>
      <w:rPr>
        <w:rFonts w:eastAsia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873" w:hanging="1080"/>
      </w:pPr>
      <w:rPr>
        <w:rFonts w:eastAsia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873" w:hanging="1080"/>
      </w:pPr>
      <w:rPr>
        <w:rFonts w:eastAsia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233" w:hanging="1440"/>
      </w:pPr>
      <w:rPr>
        <w:rFonts w:eastAsia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593" w:hanging="1800"/>
      </w:pPr>
      <w:rPr>
        <w:rFonts w:eastAsia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593" w:hanging="1800"/>
      </w:pPr>
      <w:rPr>
        <w:rFonts w:eastAsia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1953" w:hanging="2160"/>
      </w:pPr>
      <w:rPr>
        <w:rFonts w:eastAsia="Times New Roman" w:hint="default"/>
        <w:b w:val="0"/>
      </w:rPr>
    </w:lvl>
  </w:abstractNum>
  <w:abstractNum w:abstractNumId="1">
    <w:nsid w:val="5CE505C4"/>
    <w:multiLevelType w:val="hybridMultilevel"/>
    <w:tmpl w:val="C58C21DC"/>
    <w:lvl w:ilvl="0" w:tplc="19BCB3E4">
      <w:start w:val="1"/>
      <w:numFmt w:val="decimal"/>
      <w:lvlText w:val="%1."/>
      <w:lvlJc w:val="left"/>
      <w:pPr>
        <w:ind w:left="720" w:hanging="360"/>
      </w:pPr>
      <w:rPr>
        <w:rFonts w:eastAsia="Times New Roman" w:cstheme="minorBid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A2E"/>
    <w:rsid w:val="00107255"/>
    <w:rsid w:val="0031045B"/>
    <w:rsid w:val="003251B0"/>
    <w:rsid w:val="00340071"/>
    <w:rsid w:val="003C09B9"/>
    <w:rsid w:val="00406D70"/>
    <w:rsid w:val="005360A3"/>
    <w:rsid w:val="0066502E"/>
    <w:rsid w:val="007163E6"/>
    <w:rsid w:val="0078021E"/>
    <w:rsid w:val="007C699E"/>
    <w:rsid w:val="00871874"/>
    <w:rsid w:val="008C41F5"/>
    <w:rsid w:val="009A3A04"/>
    <w:rsid w:val="009B4D8C"/>
    <w:rsid w:val="009E30A6"/>
    <w:rsid w:val="00A14E58"/>
    <w:rsid w:val="00A56CAD"/>
    <w:rsid w:val="00AF009B"/>
    <w:rsid w:val="00B00DFE"/>
    <w:rsid w:val="00BC458D"/>
    <w:rsid w:val="00BC4D91"/>
    <w:rsid w:val="00C479A2"/>
    <w:rsid w:val="00DA67F1"/>
    <w:rsid w:val="00DE1FFC"/>
    <w:rsid w:val="00E00E86"/>
    <w:rsid w:val="00E13E18"/>
    <w:rsid w:val="00E327E1"/>
    <w:rsid w:val="00E32A2E"/>
    <w:rsid w:val="00E54F79"/>
    <w:rsid w:val="00EC36CB"/>
    <w:rsid w:val="00F44804"/>
    <w:rsid w:val="00F6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D4D8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458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400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0071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9B4D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B4D8C"/>
  </w:style>
  <w:style w:type="paragraph" w:styleId="a8">
    <w:name w:val="footer"/>
    <w:basedOn w:val="a"/>
    <w:link w:val="a9"/>
    <w:uiPriority w:val="99"/>
    <w:unhideWhenUsed/>
    <w:rsid w:val="009B4D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B4D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458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400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0071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9B4D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B4D8C"/>
  </w:style>
  <w:style w:type="paragraph" w:styleId="a8">
    <w:name w:val="footer"/>
    <w:basedOn w:val="a"/>
    <w:link w:val="a9"/>
    <w:uiPriority w:val="99"/>
    <w:unhideWhenUsed/>
    <w:rsid w:val="009B4D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B4D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6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Mikenov_A</dc:creator>
  <cp:lastModifiedBy>user</cp:lastModifiedBy>
  <cp:revision>10</cp:revision>
  <cp:lastPrinted>2025-02-05T05:46:00Z</cp:lastPrinted>
  <dcterms:created xsi:type="dcterms:W3CDTF">2023-12-06T10:56:00Z</dcterms:created>
  <dcterms:modified xsi:type="dcterms:W3CDTF">2025-02-28T04:33:00Z</dcterms:modified>
</cp:coreProperties>
</file>